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196E" w14:textId="77777777" w:rsidR="00857405" w:rsidRDefault="00857405" w:rsidP="00924E63">
      <w:pPr>
        <w:spacing w:after="0" w:line="240" w:lineRule="auto"/>
      </w:pPr>
    </w:p>
    <w:p w14:paraId="0E58C6A5" w14:textId="1F9B2A72" w:rsidR="00D87176" w:rsidRDefault="00D87176" w:rsidP="00924E63">
      <w:pPr>
        <w:spacing w:after="0" w:line="240" w:lineRule="auto"/>
      </w:pPr>
      <w:r>
        <w:tab/>
      </w:r>
      <w:r>
        <w:tab/>
      </w:r>
    </w:p>
    <w:tbl>
      <w:tblPr>
        <w:tblStyle w:val="TabelacomGrelha"/>
        <w:tblW w:w="9458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026"/>
        <w:gridCol w:w="1560"/>
        <w:gridCol w:w="1461"/>
      </w:tblGrid>
      <w:tr w:rsidR="00D87176" w14:paraId="27AEE2DF" w14:textId="77777777" w:rsidTr="00874904">
        <w:tc>
          <w:tcPr>
            <w:tcW w:w="6437" w:type="dxa"/>
            <w:gridSpan w:val="2"/>
          </w:tcPr>
          <w:p w14:paraId="7EC9738A" w14:textId="2BCB893A" w:rsidR="00D87176" w:rsidRDefault="00D87176" w:rsidP="00DD620F">
            <w:r>
              <w:t>Tipo</w:t>
            </w:r>
            <w:r w:rsidR="009D1899">
              <w:t>:</w:t>
            </w:r>
            <w:r w:rsidR="00132C5E">
              <w:t xml:space="preserve"> </w:t>
            </w:r>
            <w:r>
              <w:t xml:space="preserve"> </w:t>
            </w:r>
            <w:r w:rsidR="0062309E">
              <w:t xml:space="preserve"> </w:t>
            </w:r>
            <w:bookmarkStart w:id="0" w:name="Marcar1"/>
            <w:r w:rsidR="00DD620F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20F">
              <w:instrText xml:space="preserve"> FORMCHECKBOX </w:instrText>
            </w:r>
            <w:r w:rsidR="001A2137">
              <w:fldChar w:fldCharType="separate"/>
            </w:r>
            <w:r w:rsidR="00DD620F">
              <w:fldChar w:fldCharType="end"/>
            </w:r>
            <w:bookmarkEnd w:id="0"/>
            <w:r w:rsidR="0062309E">
              <w:t xml:space="preserve"> </w:t>
            </w:r>
            <w:r w:rsidR="009D1899">
              <w:t xml:space="preserve">Centro </w:t>
            </w:r>
            <w:bookmarkStart w:id="1" w:name="Marcar2"/>
            <w:r w:rsidR="001954ED">
              <w:t>Cyclin’Portugal</w:t>
            </w:r>
            <w:r w:rsidR="009D1899">
              <w:t xml:space="preserve">  </w:t>
            </w:r>
            <w:r w:rsidR="0062309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09E">
              <w:instrText xml:space="preserve"> FORMCHECKBOX </w:instrText>
            </w:r>
            <w:r w:rsidR="001A2137">
              <w:fldChar w:fldCharType="separate"/>
            </w:r>
            <w:r w:rsidR="0062309E">
              <w:fldChar w:fldCharType="end"/>
            </w:r>
            <w:bookmarkEnd w:id="1"/>
            <w:r w:rsidR="0062309E">
              <w:t xml:space="preserve"> </w:t>
            </w:r>
            <w:r w:rsidR="00874904">
              <w:t xml:space="preserve">Percurso / </w:t>
            </w:r>
            <w:r w:rsidR="009D1899">
              <w:t>Grande Travessia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627FE7" w14:textId="77777777" w:rsidR="00D87176" w:rsidRDefault="003C064F" w:rsidP="00924E63">
            <w:pPr>
              <w:jc w:val="right"/>
            </w:pPr>
            <w:r>
              <w:t>Refª</w:t>
            </w:r>
          </w:p>
          <w:p w14:paraId="0AD183AF" w14:textId="77777777" w:rsidR="003C064F" w:rsidRPr="003C064F" w:rsidRDefault="003C064F" w:rsidP="00924E63">
            <w:pPr>
              <w:jc w:val="right"/>
              <w:rPr>
                <w:sz w:val="12"/>
                <w:szCs w:val="12"/>
              </w:rPr>
            </w:pPr>
            <w:r w:rsidRPr="003C064F">
              <w:rPr>
                <w:sz w:val="12"/>
                <w:szCs w:val="12"/>
              </w:rPr>
              <w:t>Preencher pela UVP-FPC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DFC" w14:textId="3BF2561F" w:rsidR="00D87176" w:rsidRDefault="00962A7C" w:rsidP="00924E63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ignação de Homologação do Centro de Ciclismo/BTT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87176" w14:paraId="25E23380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left w:val="nil"/>
              <w:bottom w:val="nil"/>
            </w:tcBorders>
            <w:vAlign w:val="center"/>
          </w:tcPr>
          <w:p w14:paraId="7B4252EF" w14:textId="2AB19EBD" w:rsidR="00D87176" w:rsidRPr="00E433A3" w:rsidRDefault="0062309E" w:rsidP="009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3C064F" w:rsidRPr="00E433A3">
              <w:rPr>
                <w:sz w:val="20"/>
                <w:szCs w:val="20"/>
              </w:rPr>
              <w:t xml:space="preserve"> </w:t>
            </w:r>
          </w:p>
        </w:tc>
        <w:bookmarkStart w:id="2" w:name="Nome"/>
        <w:tc>
          <w:tcPr>
            <w:tcW w:w="7047" w:type="dxa"/>
            <w:gridSpan w:val="3"/>
            <w:tcBorders>
              <w:bottom w:val="nil"/>
              <w:right w:val="nil"/>
            </w:tcBorders>
          </w:tcPr>
          <w:p w14:paraId="3A74976E" w14:textId="12832D82" w:rsidR="003C433E" w:rsidRPr="003C433E" w:rsidRDefault="00D44A8C" w:rsidP="00180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ome"/>
                  <w:enabled/>
                  <w:calcOnExit w:val="0"/>
                  <w:statusText w:type="text" w:val="Designação de Homologação do Centro de Ciclismo/BTT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F53C5">
              <w:rPr>
                <w:noProof/>
                <w:sz w:val="24"/>
                <w:szCs w:val="24"/>
              </w:rPr>
              <w:t> </w:t>
            </w:r>
            <w:r w:rsidR="00DF53C5">
              <w:rPr>
                <w:noProof/>
                <w:sz w:val="24"/>
                <w:szCs w:val="24"/>
              </w:rPr>
              <w:t> </w:t>
            </w:r>
            <w:r w:rsidR="00DF53C5">
              <w:rPr>
                <w:noProof/>
                <w:sz w:val="24"/>
                <w:szCs w:val="24"/>
              </w:rPr>
              <w:t> </w:t>
            </w:r>
            <w:r w:rsidR="00DF53C5">
              <w:rPr>
                <w:noProof/>
                <w:sz w:val="24"/>
                <w:szCs w:val="24"/>
              </w:rPr>
              <w:t> </w:t>
            </w:r>
            <w:r w:rsidR="00DF53C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3C064F" w14:paraId="156A9EFB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</w:tcBorders>
            <w:shd w:val="solid" w:color="E2EFD9" w:themeColor="accent6" w:themeTint="33" w:fill="auto"/>
            <w:vAlign w:val="center"/>
          </w:tcPr>
          <w:p w14:paraId="71DE757C" w14:textId="5F0537F5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  <w:r w:rsidR="00F522BA">
              <w:rPr>
                <w:sz w:val="20"/>
                <w:szCs w:val="20"/>
              </w:rPr>
              <w:t xml:space="preserve"> (Centros)</w:t>
            </w:r>
          </w:p>
        </w:tc>
        <w:bookmarkStart w:id="3" w:name="Texto2"/>
        <w:tc>
          <w:tcPr>
            <w:tcW w:w="7047" w:type="dxa"/>
            <w:gridSpan w:val="3"/>
            <w:tcBorders>
              <w:top w:val="nil"/>
              <w:bottom w:val="nil"/>
              <w:right w:val="nil"/>
            </w:tcBorders>
            <w:shd w:val="solid" w:color="E2EFD9" w:themeColor="accent6" w:themeTint="33" w:fill="auto"/>
          </w:tcPr>
          <w:p w14:paraId="7E4E1AE4" w14:textId="47567784" w:rsidR="003C064F" w:rsidRDefault="00D44A8C" w:rsidP="006C6E63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C064F" w14:paraId="1D8F1BE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61CA4B" w14:textId="3D6F2026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Concelho</w:t>
            </w:r>
            <w:r w:rsidR="00F522BA">
              <w:rPr>
                <w:sz w:val="20"/>
                <w:szCs w:val="20"/>
              </w:rPr>
              <w:t xml:space="preserve"> (Centros)</w:t>
            </w:r>
          </w:p>
        </w:tc>
        <w:bookmarkStart w:id="4" w:name="Texto3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09A612E" w14:textId="348F5D39" w:rsidR="003C064F" w:rsidRDefault="00D44A8C" w:rsidP="006C6E63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C064F" w14:paraId="207CA4F4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2EEA07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Promotor</w:t>
            </w:r>
          </w:p>
        </w:tc>
        <w:bookmarkStart w:id="5" w:name="Texto4"/>
        <w:tc>
          <w:tcPr>
            <w:tcW w:w="7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D4D859" w14:textId="7444810A" w:rsidR="003C064F" w:rsidRPr="009C6492" w:rsidRDefault="00D44A8C" w:rsidP="00924E6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3C064F" w14:paraId="7A716BBD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</w:tcPr>
          <w:p w14:paraId="68D0D737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Morada</w:t>
            </w:r>
          </w:p>
        </w:tc>
        <w:bookmarkStart w:id="6" w:name="Texto5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2EDD4A20" w14:textId="0FB40894" w:rsidR="00924E63" w:rsidRDefault="00D44A8C" w:rsidP="00924E63"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C064F" w14:paraId="6302EDF9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C3F21C0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NIF</w:t>
            </w:r>
          </w:p>
        </w:tc>
        <w:bookmarkStart w:id="7" w:name="Texto6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CFEB8C3" w14:textId="7F17936E" w:rsidR="003C064F" w:rsidRDefault="00D44A8C" w:rsidP="00924E63">
            <w:pPr>
              <w:ind w:right="-103"/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C064F" w14:paraId="331B89E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02706132" w14:textId="77777777" w:rsidR="003C064F" w:rsidRPr="00E433A3" w:rsidRDefault="003C433E" w:rsidP="0092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bookmarkStart w:id="8" w:name="Texto7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2C4D78AF" w14:textId="52BDA463" w:rsidR="003C064F" w:rsidRDefault="00D44A8C" w:rsidP="00924E63"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C064F" w14:paraId="30315678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8703FE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bookmarkStart w:id="9" w:name="Texto8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B0F845" w14:textId="72355288" w:rsidR="003C064F" w:rsidRDefault="00D44A8C" w:rsidP="00924E63"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2309E" w14:paraId="14459CFC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6FCF068B" w14:textId="475A1661" w:rsidR="0062309E" w:rsidRPr="00E433A3" w:rsidRDefault="0062309E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Pessoa de Conta</w:t>
            </w:r>
            <w:r w:rsidR="00140E41">
              <w:rPr>
                <w:sz w:val="20"/>
                <w:szCs w:val="20"/>
              </w:rPr>
              <w:t>c</w:t>
            </w:r>
            <w:r w:rsidRPr="00E433A3">
              <w:rPr>
                <w:sz w:val="20"/>
                <w:szCs w:val="20"/>
              </w:rPr>
              <w:t>to</w:t>
            </w:r>
          </w:p>
        </w:tc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solid" w:color="E2EFD9" w:themeColor="accent6" w:themeTint="33" w:fill="auto"/>
          </w:tcPr>
          <w:p w14:paraId="743AF13D" w14:textId="0ADC2835" w:rsidR="0062309E" w:rsidRDefault="00D44A8C" w:rsidP="00924E6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064F" w14:paraId="26F28D28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4DA431B5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Técnico Resp. Projeto</w:t>
            </w:r>
          </w:p>
        </w:tc>
        <w:bookmarkStart w:id="10" w:name="Texto10"/>
        <w:tc>
          <w:tcPr>
            <w:tcW w:w="7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13D581" w14:textId="6D047557" w:rsidR="003C064F" w:rsidRPr="009C6492" w:rsidRDefault="00D44A8C" w:rsidP="00924E6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3C064F" w14:paraId="0A68033A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421E0276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Nº Licença UVP-FPC</w:t>
            </w:r>
          </w:p>
        </w:tc>
        <w:bookmarkStart w:id="11" w:name="Texto11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145134EC" w14:textId="07166D30" w:rsidR="003C064F" w:rsidRDefault="00D44A8C" w:rsidP="00D44A8C"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C064F" w14:paraId="4E07CB92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350721B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Empresa Resp. Projeto</w:t>
            </w:r>
          </w:p>
        </w:tc>
        <w:bookmarkStart w:id="12" w:name="Texto12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364BD3" w14:textId="413EDDD0" w:rsidR="003C064F" w:rsidRDefault="00D44A8C" w:rsidP="00924E63"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C064F" w14:paraId="7C6C3766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E2EFD9" w:themeColor="accent6" w:themeTint="33" w:fill="auto"/>
            <w:vAlign w:val="center"/>
          </w:tcPr>
          <w:p w14:paraId="1C198BCA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E-Mail</w:t>
            </w:r>
          </w:p>
        </w:tc>
        <w:bookmarkStart w:id="13" w:name="Texto13"/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solid" w:color="E2EFD9" w:themeColor="accent6" w:themeTint="33" w:fill="auto"/>
          </w:tcPr>
          <w:p w14:paraId="1B147F81" w14:textId="7F521FD8" w:rsidR="003C064F" w:rsidRDefault="0062309E" w:rsidP="00924E6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C064F" w14:paraId="25DC5CD1" w14:textId="77777777" w:rsidTr="0030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964574" w14:textId="77777777" w:rsidR="003C064F" w:rsidRPr="00E433A3" w:rsidRDefault="003C064F" w:rsidP="00924E63">
            <w:pPr>
              <w:rPr>
                <w:sz w:val="20"/>
                <w:szCs w:val="20"/>
              </w:rPr>
            </w:pPr>
            <w:r w:rsidRPr="00E433A3">
              <w:rPr>
                <w:sz w:val="20"/>
                <w:szCs w:val="20"/>
              </w:rPr>
              <w:t>Telefone</w:t>
            </w:r>
          </w:p>
        </w:tc>
        <w:tc>
          <w:tcPr>
            <w:tcW w:w="704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5F367A7" w14:textId="565853D8" w:rsidR="003C064F" w:rsidRDefault="00D44A8C" w:rsidP="00924E6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 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E18E07" w14:textId="77777777" w:rsidR="007035EF" w:rsidRDefault="007035EF" w:rsidP="007035EF">
      <w:pPr>
        <w:spacing w:after="0" w:line="240" w:lineRule="auto"/>
      </w:pPr>
    </w:p>
    <w:p w14:paraId="79D7ACAD" w14:textId="77777777" w:rsidR="00857405" w:rsidRDefault="00857405" w:rsidP="001A2137">
      <w:pPr>
        <w:spacing w:after="0" w:line="240" w:lineRule="auto"/>
        <w:rPr>
          <w:b/>
          <w:sz w:val="32"/>
          <w:szCs w:val="32"/>
        </w:rPr>
      </w:pPr>
    </w:p>
    <w:p w14:paraId="2A964909" w14:textId="17B4456A" w:rsidR="00B247F6" w:rsidRPr="007035EF" w:rsidRDefault="00B247F6" w:rsidP="00B247F6">
      <w:pPr>
        <w:spacing w:after="0" w:line="240" w:lineRule="auto"/>
        <w:jc w:val="center"/>
        <w:rPr>
          <w:b/>
          <w:sz w:val="32"/>
          <w:szCs w:val="32"/>
        </w:rPr>
      </w:pPr>
      <w:r w:rsidRPr="007035EF">
        <w:rPr>
          <w:b/>
          <w:sz w:val="32"/>
          <w:szCs w:val="32"/>
        </w:rPr>
        <w:t>Infraestruturas</w:t>
      </w:r>
    </w:p>
    <w:p w14:paraId="627CAC1E" w14:textId="77777777" w:rsidR="00B247F6" w:rsidRDefault="00B247F6" w:rsidP="00B247F6">
      <w:pPr>
        <w:spacing w:after="0" w:line="240" w:lineRule="auto"/>
      </w:pPr>
    </w:p>
    <w:tbl>
      <w:tblPr>
        <w:tblStyle w:val="TabelacomGrelha"/>
        <w:tblW w:w="7038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80"/>
        <w:gridCol w:w="1276"/>
        <w:gridCol w:w="1134"/>
        <w:gridCol w:w="1134"/>
        <w:gridCol w:w="1134"/>
      </w:tblGrid>
      <w:tr w:rsidR="00B247F6" w14:paraId="0B2FD802" w14:textId="77777777" w:rsidTr="00E12707">
        <w:trPr>
          <w:jc w:val="center"/>
        </w:trPr>
        <w:tc>
          <w:tcPr>
            <w:tcW w:w="1180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14:paraId="63E3F089" w14:textId="77777777" w:rsidR="00B247F6" w:rsidRPr="00E433A3" w:rsidRDefault="00B247F6" w:rsidP="00E127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</w:tcBorders>
            <w:vAlign w:val="center"/>
          </w:tcPr>
          <w:p w14:paraId="3A8F985A" w14:textId="77777777" w:rsidR="00B247F6" w:rsidRPr="00E433A3" w:rsidRDefault="00B247F6" w:rsidP="00E127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Percursos</w:t>
            </w:r>
          </w:p>
        </w:tc>
        <w:tc>
          <w:tcPr>
            <w:tcW w:w="1276" w:type="dxa"/>
            <w:vMerge w:val="restart"/>
          </w:tcPr>
          <w:p w14:paraId="31D493B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 w:rsidRPr="00D005F8">
              <w:rPr>
                <w:sz w:val="20"/>
                <w:szCs w:val="20"/>
              </w:rPr>
              <w:t>Verde</w:t>
            </w:r>
          </w:p>
        </w:tc>
        <w:tc>
          <w:tcPr>
            <w:tcW w:w="1134" w:type="dxa"/>
            <w:vMerge w:val="restart"/>
          </w:tcPr>
          <w:p w14:paraId="4333468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 w:rsidRPr="00D005F8">
              <w:rPr>
                <w:sz w:val="20"/>
                <w:szCs w:val="20"/>
              </w:rPr>
              <w:t>Azul</w:t>
            </w:r>
          </w:p>
        </w:tc>
        <w:tc>
          <w:tcPr>
            <w:tcW w:w="1134" w:type="dxa"/>
            <w:tcBorders>
              <w:bottom w:val="nil"/>
            </w:tcBorders>
          </w:tcPr>
          <w:p w14:paraId="212525E6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Vermelho</w:t>
            </w:r>
          </w:p>
        </w:tc>
        <w:tc>
          <w:tcPr>
            <w:tcW w:w="1134" w:type="dxa"/>
            <w:tcBorders>
              <w:bottom w:val="nil"/>
            </w:tcBorders>
          </w:tcPr>
          <w:p w14:paraId="292BAA45" w14:textId="77777777" w:rsidR="00B247F6" w:rsidRPr="00D005F8" w:rsidRDefault="00B247F6" w:rsidP="00E1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Preto</w:t>
            </w:r>
          </w:p>
        </w:tc>
      </w:tr>
      <w:tr w:rsidR="00B247F6" w14:paraId="69D9330A" w14:textId="77777777" w:rsidTr="00E12707">
        <w:trPr>
          <w:jc w:val="center"/>
        </w:trPr>
        <w:tc>
          <w:tcPr>
            <w:tcW w:w="1180" w:type="dxa"/>
            <w:tcBorders>
              <w:top w:val="nil"/>
              <w:right w:val="nil"/>
            </w:tcBorders>
            <w:vAlign w:val="center"/>
          </w:tcPr>
          <w:p w14:paraId="457E8E62" w14:textId="77777777" w:rsidR="00B247F6" w:rsidRPr="00E433A3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1180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14:paraId="23290E49" w14:textId="77777777" w:rsidR="00B247F6" w:rsidRPr="00E433A3" w:rsidRDefault="00B247F6" w:rsidP="00E127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15C156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vMerge/>
          </w:tcPr>
          <w:p w14:paraId="52A6F0A2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696A625F" w14:textId="77777777" w:rsidR="00B247F6" w:rsidRDefault="00B247F6" w:rsidP="00E1270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314CC974" w14:textId="77777777" w:rsidR="00B247F6" w:rsidRDefault="00B247F6" w:rsidP="00E12707">
            <w:pPr>
              <w:jc w:val="center"/>
            </w:pPr>
          </w:p>
        </w:tc>
      </w:tr>
      <w:tr w:rsidR="00B247F6" w14:paraId="08E1E39A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shd w:val="solid" w:color="E2EFD9" w:themeColor="accent6" w:themeTint="33" w:fill="auto"/>
            <w:vAlign w:val="center"/>
          </w:tcPr>
          <w:p w14:paraId="3AEC534D" w14:textId="77777777" w:rsidR="00B247F6" w:rsidRPr="00E433A3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BTT XC</w:t>
            </w:r>
          </w:p>
        </w:tc>
        <w:bookmarkStart w:id="14" w:name="BTT_Vrd"/>
        <w:tc>
          <w:tcPr>
            <w:tcW w:w="1276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174473E3" w14:textId="1E1D0F62" w:rsidR="00B247F6" w:rsidRDefault="00B247F6" w:rsidP="00E12707">
            <w:pPr>
              <w:jc w:val="center"/>
            </w:pPr>
            <w:r>
              <w:fldChar w:fldCharType="begin">
                <w:ffData>
                  <w:name w:val="BTT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BTT_Azl"/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381E86CF" w14:textId="5E48EDEF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062687A6" w14:textId="70BCBB70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solid" w:color="E2EFD9" w:themeColor="accent6" w:themeTint="33" w:fill="auto"/>
          </w:tcPr>
          <w:p w14:paraId="0F2E939F" w14:textId="3DA6F1C1" w:rsidR="00B247F6" w:rsidRDefault="00B247F6" w:rsidP="00E12707">
            <w:pPr>
              <w:jc w:val="center"/>
            </w:pPr>
            <w:r>
              <w:fldChar w:fldCharType="begin">
                <w:ffData>
                  <w:name w:val="BTT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37A34645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vAlign w:val="center"/>
          </w:tcPr>
          <w:p w14:paraId="5CE53E32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BTT Enduro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8FE74B" w14:textId="226E59E5" w:rsidR="00B247F6" w:rsidRDefault="00B247F6" w:rsidP="00E12707">
            <w:pPr>
              <w:jc w:val="center"/>
            </w:pPr>
            <w:r>
              <w:fldChar w:fldCharType="begin">
                <w:ffData>
                  <w:name w:val="Tur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A90DFF" w14:textId="5EB59513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8AE31A" w14:textId="5C6E5F97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3732C3" w14:textId="2AAD6A71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74D76901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DCBA055" w14:textId="2023B4BB" w:rsidR="00B247F6" w:rsidRDefault="007A3C02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Gravel</w:t>
            </w:r>
          </w:p>
        </w:tc>
        <w:bookmarkStart w:id="16" w:name="Tur_Vrd"/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D2997F" w14:textId="7D9CBB35" w:rsidR="00B247F6" w:rsidRDefault="00B247F6" w:rsidP="00E12707">
            <w:pPr>
              <w:jc w:val="center"/>
            </w:pPr>
            <w:r>
              <w:fldChar w:fldCharType="begin">
                <w:ffData>
                  <w:name w:val="Tur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ur_Azl"/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55774F4" w14:textId="11EB0B4E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72E89FC" w14:textId="46C19485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F705E1D" w14:textId="3A0BF3C3" w:rsidR="00B247F6" w:rsidRDefault="00B247F6" w:rsidP="00E12707">
            <w:pPr>
              <w:jc w:val="center"/>
            </w:pPr>
            <w:r>
              <w:fldChar w:fldCharType="begin">
                <w:ffData>
                  <w:name w:val="Tur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0F141FB2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nil"/>
            </w:tcBorders>
            <w:vAlign w:val="center"/>
          </w:tcPr>
          <w:p w14:paraId="06E44FD7" w14:textId="67F93746" w:rsidR="00B247F6" w:rsidRDefault="007A3C02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Estrada</w:t>
            </w:r>
          </w:p>
        </w:tc>
        <w:bookmarkStart w:id="18" w:name="Cul_Vrd"/>
        <w:tc>
          <w:tcPr>
            <w:tcW w:w="1276" w:type="dxa"/>
            <w:tcBorders>
              <w:top w:val="nil"/>
              <w:bottom w:val="nil"/>
            </w:tcBorders>
          </w:tcPr>
          <w:p w14:paraId="7FD7A3F9" w14:textId="69156EB4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Cul_Azl"/>
        <w:tc>
          <w:tcPr>
            <w:tcW w:w="1134" w:type="dxa"/>
            <w:tcBorders>
              <w:top w:val="nil"/>
              <w:bottom w:val="nil"/>
            </w:tcBorders>
          </w:tcPr>
          <w:p w14:paraId="0EBA827E" w14:textId="6D533BE4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2CD924" w14:textId="355A8E46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930AD9" w14:textId="17FE5DAD" w:rsidR="00B247F6" w:rsidRDefault="00B247F6" w:rsidP="00E12707">
            <w:pPr>
              <w:jc w:val="center"/>
            </w:pPr>
            <w:r>
              <w:fldChar w:fldCharType="begin">
                <w:ffData>
                  <w:name w:val="Cul_Azl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7F6" w14:paraId="5A3D98FD" w14:textId="77777777" w:rsidTr="00E12707">
        <w:trPr>
          <w:jc w:val="center"/>
        </w:trPr>
        <w:tc>
          <w:tcPr>
            <w:tcW w:w="2360" w:type="dxa"/>
            <w:gridSpan w:val="2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210A29E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Etapas Grande Travessia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233B4EA8" w14:textId="3960D9E4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54552E8" w14:textId="6B7C767F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F8A59E2" w14:textId="059E8D91" w:rsidR="00B247F6" w:rsidRDefault="00B247F6" w:rsidP="00E12707">
            <w:pPr>
              <w:jc w:val="center"/>
            </w:pPr>
            <w:r>
              <w:fldChar w:fldCharType="begin">
                <w:ffData>
                  <w:name w:val="Cul_Vrd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E2EFD9" w:themeFill="accent6" w:themeFillTint="33"/>
          </w:tcPr>
          <w:p w14:paraId="39A71782" w14:textId="77777777" w:rsidR="00B247F6" w:rsidRDefault="00B247F6" w:rsidP="00E12707">
            <w:pPr>
              <w:jc w:val="center"/>
            </w:pPr>
            <w:r>
              <w:t>n/a</w:t>
            </w:r>
          </w:p>
        </w:tc>
      </w:tr>
    </w:tbl>
    <w:p w14:paraId="0822F5AF" w14:textId="77777777" w:rsidR="00B247F6" w:rsidRDefault="00B247F6" w:rsidP="00B247F6">
      <w:pPr>
        <w:spacing w:after="0"/>
        <w:rPr>
          <w:sz w:val="8"/>
          <w:szCs w:val="8"/>
        </w:rPr>
      </w:pPr>
    </w:p>
    <w:p w14:paraId="3D21757B" w14:textId="77777777" w:rsidR="00B247F6" w:rsidRPr="003028DB" w:rsidRDefault="00B247F6" w:rsidP="00B247F6">
      <w:pPr>
        <w:spacing w:after="0"/>
        <w:rPr>
          <w:sz w:val="8"/>
          <w:szCs w:val="8"/>
        </w:rPr>
      </w:pPr>
    </w:p>
    <w:tbl>
      <w:tblPr>
        <w:tblStyle w:val="TabelacomGrelha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683"/>
      </w:tblGrid>
      <w:tr w:rsidR="00B247F6" w14:paraId="0AC4DA56" w14:textId="77777777" w:rsidTr="00E12707">
        <w:trPr>
          <w:jc w:val="center"/>
        </w:trPr>
        <w:tc>
          <w:tcPr>
            <w:tcW w:w="2405" w:type="dxa"/>
            <w:tcBorders>
              <w:bottom w:val="nil"/>
            </w:tcBorders>
            <w:shd w:val="solid" w:color="E2EFD9" w:themeColor="accent6" w:themeTint="33" w:fill="auto"/>
            <w:vAlign w:val="center"/>
          </w:tcPr>
          <w:p w14:paraId="47A4C5ED" w14:textId="77777777" w:rsidR="00B247F6" w:rsidRDefault="00B247F6" w:rsidP="00E12707">
            <w:r>
              <w:rPr>
                <w:sz w:val="20"/>
                <w:szCs w:val="20"/>
              </w:rPr>
              <w:t>Nº Edifícios de Receção</w:t>
            </w:r>
          </w:p>
        </w:tc>
        <w:bookmarkStart w:id="20" w:name="Portas"/>
        <w:tc>
          <w:tcPr>
            <w:tcW w:w="4683" w:type="dxa"/>
            <w:tcBorders>
              <w:bottom w:val="nil"/>
            </w:tcBorders>
            <w:shd w:val="solid" w:color="E2EFD9" w:themeColor="accent6" w:themeTint="33" w:fill="auto"/>
          </w:tcPr>
          <w:p w14:paraId="1749F190" w14:textId="3EEB646A" w:rsidR="00B247F6" w:rsidRDefault="00B247F6" w:rsidP="00E12707">
            <w:r>
              <w:fldChar w:fldCharType="begin">
                <w:ffData>
                  <w:name w:val="Portas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247F6" w14:paraId="20D0628D" w14:textId="77777777" w:rsidTr="00E12707">
        <w:trPr>
          <w:jc w:val="center"/>
        </w:trPr>
        <w:tc>
          <w:tcPr>
            <w:tcW w:w="2405" w:type="dxa"/>
            <w:tcBorders>
              <w:top w:val="nil"/>
            </w:tcBorders>
            <w:vAlign w:val="center"/>
          </w:tcPr>
          <w:p w14:paraId="3CF8D17C" w14:textId="77777777" w:rsidR="00B247F6" w:rsidRDefault="00B247F6" w:rsidP="00E1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Infraestruturas</w:t>
            </w:r>
          </w:p>
        </w:tc>
        <w:bookmarkStart w:id="21" w:name="Texto14"/>
        <w:tc>
          <w:tcPr>
            <w:tcW w:w="4683" w:type="dxa"/>
            <w:tcBorders>
              <w:top w:val="nil"/>
            </w:tcBorders>
          </w:tcPr>
          <w:p w14:paraId="30895D63" w14:textId="0FFE8849" w:rsidR="00B247F6" w:rsidRDefault="00B247F6" w:rsidP="00E12707">
            <w:r>
              <w:fldChar w:fldCharType="begin">
                <w:ffData>
                  <w:name w:val="Texto14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 w:rsidR="00DF53C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75618EEA" w14:textId="77777777" w:rsidR="00B247F6" w:rsidRPr="00E60FFB" w:rsidRDefault="00B247F6" w:rsidP="00B247F6">
      <w:pPr>
        <w:spacing w:after="0" w:line="240" w:lineRule="auto"/>
        <w:rPr>
          <w:sz w:val="8"/>
          <w:szCs w:val="8"/>
        </w:rPr>
      </w:pPr>
    </w:p>
    <w:p w14:paraId="164C6A01" w14:textId="57307243" w:rsidR="007A3C02" w:rsidRDefault="007A3C02" w:rsidP="0042572F">
      <w:pPr>
        <w:spacing w:after="0" w:line="240" w:lineRule="auto"/>
      </w:pPr>
    </w:p>
    <w:p w14:paraId="789C4F4D" w14:textId="77777777" w:rsidR="00857405" w:rsidRDefault="00857405" w:rsidP="0042572F">
      <w:pPr>
        <w:spacing w:after="0" w:line="240" w:lineRule="auto"/>
      </w:pPr>
    </w:p>
    <w:p w14:paraId="3B1B6AAE" w14:textId="22F02CCB" w:rsidR="007035EF" w:rsidRPr="007A3C02" w:rsidRDefault="00B247F6" w:rsidP="0042572F">
      <w:pPr>
        <w:spacing w:after="0" w:line="240" w:lineRule="auto"/>
        <w:rPr>
          <w:b/>
          <w:bCs/>
        </w:rPr>
      </w:pPr>
      <w:r w:rsidRPr="007A3C02">
        <w:rPr>
          <w:b/>
          <w:bCs/>
        </w:rPr>
        <w:t xml:space="preserve">Percursos </w:t>
      </w:r>
      <w:r w:rsidR="0063130B">
        <w:rPr>
          <w:b/>
          <w:bCs/>
        </w:rPr>
        <w:t xml:space="preserve">passa </w:t>
      </w:r>
      <w:r w:rsidRPr="007A3C02">
        <w:rPr>
          <w:b/>
          <w:bCs/>
        </w:rPr>
        <w:t>em Área</w:t>
      </w:r>
      <w:r w:rsidR="0063130B">
        <w:rPr>
          <w:b/>
          <w:bCs/>
        </w:rPr>
        <w:t>s Protegidas</w:t>
      </w:r>
      <w:r w:rsidRPr="007A3C02">
        <w:rPr>
          <w:b/>
          <w:bCs/>
        </w:rPr>
        <w:t xml:space="preserve"> Classificada</w:t>
      </w:r>
      <w:r w:rsidR="0063130B">
        <w:rPr>
          <w:b/>
          <w:bCs/>
        </w:rPr>
        <w:t>s</w:t>
      </w:r>
      <w:r w:rsidRPr="007A3C02">
        <w:rPr>
          <w:b/>
          <w:bCs/>
        </w:rPr>
        <w:t xml:space="preserve"> (ICNF)</w:t>
      </w:r>
    </w:p>
    <w:bookmarkStart w:id="22" w:name="Marcar4"/>
    <w:p w14:paraId="29C85C97" w14:textId="09FE3ED2" w:rsidR="00E60FFB" w:rsidRPr="00E60FFB" w:rsidRDefault="00E60FFB" w:rsidP="00924E63">
      <w:pPr>
        <w:spacing w:after="0" w:line="240" w:lineRule="auto"/>
        <w:rPr>
          <w:sz w:val="20"/>
          <w:szCs w:val="20"/>
        </w:rPr>
      </w:pPr>
      <w:r w:rsidRPr="00E60FFB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E60FFB">
        <w:rPr>
          <w:sz w:val="20"/>
          <w:szCs w:val="20"/>
        </w:rPr>
        <w:instrText xml:space="preserve"> FORMCHECKBOX </w:instrText>
      </w:r>
      <w:r w:rsidR="001A2137">
        <w:rPr>
          <w:sz w:val="20"/>
          <w:szCs w:val="20"/>
        </w:rPr>
      </w:r>
      <w:r w:rsidR="001A2137">
        <w:rPr>
          <w:sz w:val="20"/>
          <w:szCs w:val="20"/>
        </w:rPr>
        <w:fldChar w:fldCharType="separate"/>
      </w:r>
      <w:r w:rsidRPr="00E60FFB">
        <w:rPr>
          <w:sz w:val="20"/>
          <w:szCs w:val="20"/>
        </w:rPr>
        <w:fldChar w:fldCharType="end"/>
      </w:r>
      <w:bookmarkEnd w:id="22"/>
      <w:r w:rsidRPr="00E60FFB">
        <w:rPr>
          <w:sz w:val="20"/>
          <w:szCs w:val="20"/>
        </w:rPr>
        <w:t xml:space="preserve"> Área Protegida (Parque Nacional, Parque Natural, Reserva Natural, Paisagem Protegida ou Monumento Natural)</w:t>
      </w:r>
      <w:bookmarkStart w:id="23" w:name="Marcar3"/>
      <w:r w:rsidRPr="00E60FFB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E60FFB">
        <w:rPr>
          <w:sz w:val="20"/>
          <w:szCs w:val="20"/>
        </w:rPr>
        <w:instrText xml:space="preserve"> FORMCHECKBOX </w:instrText>
      </w:r>
      <w:r w:rsidR="001A2137">
        <w:rPr>
          <w:sz w:val="20"/>
          <w:szCs w:val="20"/>
        </w:rPr>
      </w:r>
      <w:r w:rsidR="001A2137">
        <w:rPr>
          <w:sz w:val="20"/>
          <w:szCs w:val="20"/>
        </w:rPr>
        <w:fldChar w:fldCharType="separate"/>
      </w:r>
      <w:r w:rsidRPr="00E60FFB">
        <w:rPr>
          <w:sz w:val="20"/>
          <w:szCs w:val="20"/>
        </w:rPr>
        <w:fldChar w:fldCharType="end"/>
      </w:r>
      <w:bookmarkEnd w:id="23"/>
      <w:r w:rsidRPr="00E60FFB">
        <w:rPr>
          <w:sz w:val="20"/>
          <w:szCs w:val="20"/>
        </w:rPr>
        <w:t xml:space="preserve"> Rede Natura 2000</w:t>
      </w:r>
    </w:p>
    <w:p w14:paraId="0694DA43" w14:textId="09911184" w:rsidR="00E60FFB" w:rsidRDefault="00E60FFB" w:rsidP="00924E63">
      <w:pPr>
        <w:spacing w:after="0" w:line="240" w:lineRule="auto"/>
      </w:pPr>
    </w:p>
    <w:p w14:paraId="1D59B492" w14:textId="77777777" w:rsidR="00857405" w:rsidRDefault="00857405" w:rsidP="00924E63">
      <w:pPr>
        <w:spacing w:after="0" w:line="240" w:lineRule="auto"/>
      </w:pPr>
    </w:p>
    <w:p w14:paraId="1785E1CF" w14:textId="77777777" w:rsidR="001365FA" w:rsidRPr="007A3C02" w:rsidRDefault="001365FA" w:rsidP="005571E6">
      <w:pPr>
        <w:spacing w:after="0" w:line="240" w:lineRule="auto"/>
        <w:rPr>
          <w:b/>
          <w:bCs/>
        </w:rPr>
      </w:pPr>
      <w:r w:rsidRPr="007A3C02">
        <w:rPr>
          <w:b/>
          <w:bCs/>
        </w:rPr>
        <w:t>Horário de Funcionamento</w:t>
      </w:r>
    </w:p>
    <w:tbl>
      <w:tblPr>
        <w:tblStyle w:val="TabelacomGrelha"/>
        <w:tblW w:w="9481" w:type="dxa"/>
        <w:tblInd w:w="-125" w:type="dxa"/>
        <w:tblLook w:val="04A0" w:firstRow="1" w:lastRow="0" w:firstColumn="1" w:lastColumn="0" w:noHBand="0" w:noVBand="1"/>
      </w:tblPr>
      <w:tblGrid>
        <w:gridCol w:w="2411"/>
        <w:gridCol w:w="1967"/>
        <w:gridCol w:w="1421"/>
        <w:gridCol w:w="2264"/>
        <w:gridCol w:w="1418"/>
      </w:tblGrid>
      <w:tr w:rsidR="001365FA" w:rsidRPr="009C6492" w14:paraId="062DE6C7" w14:textId="77777777" w:rsidTr="001365FA"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6346EC9" w14:textId="77777777" w:rsidR="001365FA" w:rsidRPr="00E433A3" w:rsidRDefault="001365FA" w:rsidP="0013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de Verão</w:t>
            </w:r>
          </w:p>
        </w:tc>
        <w:tc>
          <w:tcPr>
            <w:tcW w:w="1967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248ACB6B" w14:textId="77777777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Segunda a Sexta</w:t>
            </w:r>
          </w:p>
        </w:tc>
        <w:tc>
          <w:tcPr>
            <w:tcW w:w="142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BAA9CC3" w14:textId="60221708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5B4CDD53" w14:textId="77777777" w:rsidR="001365FA" w:rsidRDefault="001365FA" w:rsidP="001365F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Sábado e Domingo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ED395FD" w14:textId="5927A143" w:rsidR="001365FA" w:rsidRPr="009C6492" w:rsidRDefault="001365FA" w:rsidP="001365F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365FA" w:rsidRPr="009C6492" w14:paraId="631AA32A" w14:textId="77777777" w:rsidTr="001365FA">
        <w:tc>
          <w:tcPr>
            <w:tcW w:w="2411" w:type="dxa"/>
            <w:tcBorders>
              <w:top w:val="single" w:sz="2" w:space="0" w:color="auto"/>
              <w:left w:val="nil"/>
            </w:tcBorders>
          </w:tcPr>
          <w:p w14:paraId="29FB07EF" w14:textId="77777777" w:rsidR="001365FA" w:rsidRDefault="001365FA" w:rsidP="00136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 de Inverno</w:t>
            </w:r>
          </w:p>
        </w:tc>
        <w:tc>
          <w:tcPr>
            <w:tcW w:w="1967" w:type="dxa"/>
            <w:vMerge/>
            <w:tcBorders>
              <w:right w:val="nil"/>
            </w:tcBorders>
          </w:tcPr>
          <w:p w14:paraId="1E6C12AD" w14:textId="77777777" w:rsidR="001365FA" w:rsidRDefault="001365FA" w:rsidP="001365FA">
            <w:pPr>
              <w:rPr>
                <w:b/>
              </w:rPr>
            </w:pPr>
          </w:p>
        </w:tc>
        <w:tc>
          <w:tcPr>
            <w:tcW w:w="1421" w:type="dxa"/>
            <w:tcBorders>
              <w:top w:val="single" w:sz="2" w:space="0" w:color="auto"/>
              <w:right w:val="nil"/>
            </w:tcBorders>
          </w:tcPr>
          <w:p w14:paraId="331528D3" w14:textId="6220524F" w:rsidR="001365FA" w:rsidRPr="009C6492" w:rsidRDefault="001365FA" w:rsidP="001365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4" w:type="dxa"/>
            <w:vMerge/>
            <w:tcBorders>
              <w:right w:val="nil"/>
            </w:tcBorders>
          </w:tcPr>
          <w:p w14:paraId="4DCC0669" w14:textId="77777777" w:rsidR="001365FA" w:rsidRDefault="001365FA" w:rsidP="001365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nil"/>
            </w:tcBorders>
          </w:tcPr>
          <w:p w14:paraId="271EC93B" w14:textId="3F3E0BDF" w:rsidR="001365FA" w:rsidRPr="009C6492" w:rsidRDefault="001365FA" w:rsidP="001365F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-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 w:rsidR="00DF53C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FF26E15" w14:textId="157100AF" w:rsidR="001365FA" w:rsidRDefault="001365FA" w:rsidP="005571E6">
      <w:pPr>
        <w:spacing w:after="0" w:line="240" w:lineRule="auto"/>
      </w:pPr>
    </w:p>
    <w:p w14:paraId="2B340388" w14:textId="77777777" w:rsidR="00857405" w:rsidRDefault="00857405" w:rsidP="005571E6">
      <w:pPr>
        <w:spacing w:after="0" w:line="240" w:lineRule="auto"/>
      </w:pPr>
    </w:p>
    <w:p w14:paraId="6275DDB7" w14:textId="77777777" w:rsidR="00E433A3" w:rsidRPr="007A3C02" w:rsidRDefault="005571E6" w:rsidP="00924E63">
      <w:pPr>
        <w:spacing w:after="0" w:line="240" w:lineRule="auto"/>
        <w:rPr>
          <w:b/>
          <w:bCs/>
        </w:rPr>
      </w:pPr>
      <w:r w:rsidRPr="007A3C02">
        <w:rPr>
          <w:b/>
          <w:bCs/>
        </w:rPr>
        <w:t>Observações</w:t>
      </w:r>
    </w:p>
    <w:tbl>
      <w:tblPr>
        <w:tblStyle w:val="TabelacomGrelha"/>
        <w:tblW w:w="9476" w:type="dxa"/>
        <w:tblInd w:w="-125" w:type="dxa"/>
        <w:tblLook w:val="04A0" w:firstRow="1" w:lastRow="0" w:firstColumn="1" w:lastColumn="0" w:noHBand="0" w:noVBand="1"/>
      </w:tblPr>
      <w:tblGrid>
        <w:gridCol w:w="9476"/>
      </w:tblGrid>
      <w:tr w:rsidR="005571E6" w14:paraId="2A02C0C1" w14:textId="77777777" w:rsidTr="009C6492">
        <w:tc>
          <w:tcPr>
            <w:tcW w:w="94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2EFD9" w:themeFill="accent6" w:themeFillTint="33"/>
          </w:tcPr>
          <w:bookmarkStart w:id="24" w:name="Texto15"/>
          <w:p w14:paraId="5EC79743" w14:textId="04C44A0B" w:rsidR="005571E6" w:rsidRPr="00E433A3" w:rsidRDefault="00B64370" w:rsidP="006C1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53C5">
              <w:rPr>
                <w:noProof/>
                <w:sz w:val="20"/>
                <w:szCs w:val="20"/>
              </w:rPr>
              <w:t> </w:t>
            </w:r>
            <w:r w:rsidR="00DF53C5">
              <w:rPr>
                <w:noProof/>
                <w:sz w:val="20"/>
                <w:szCs w:val="20"/>
              </w:rPr>
              <w:t> </w:t>
            </w:r>
            <w:r w:rsidR="00DF53C5">
              <w:rPr>
                <w:noProof/>
                <w:sz w:val="20"/>
                <w:szCs w:val="20"/>
              </w:rPr>
              <w:t> </w:t>
            </w:r>
            <w:r w:rsidR="00DF53C5">
              <w:rPr>
                <w:noProof/>
                <w:sz w:val="20"/>
                <w:szCs w:val="20"/>
              </w:rPr>
              <w:t> </w:t>
            </w:r>
            <w:r w:rsidR="00DF53C5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6A976AB" w14:textId="62085963" w:rsidR="005571E6" w:rsidRDefault="005571E6" w:rsidP="00924E63">
      <w:pPr>
        <w:spacing w:after="0" w:line="240" w:lineRule="auto"/>
      </w:pPr>
    </w:p>
    <w:p w14:paraId="755A2492" w14:textId="1E39EDAD" w:rsidR="00857405" w:rsidRDefault="00857405" w:rsidP="00924E63">
      <w:pPr>
        <w:spacing w:after="0" w:line="240" w:lineRule="auto"/>
      </w:pPr>
    </w:p>
    <w:p w14:paraId="2F5FCA69" w14:textId="28C7D920" w:rsidR="00857405" w:rsidRDefault="00857405" w:rsidP="00924E63">
      <w:pPr>
        <w:spacing w:after="0" w:line="240" w:lineRule="auto"/>
      </w:pPr>
    </w:p>
    <w:p w14:paraId="15E16D6E" w14:textId="77777777" w:rsidR="001A2137" w:rsidRDefault="001A2137" w:rsidP="00924E63">
      <w:pPr>
        <w:spacing w:after="0" w:line="240" w:lineRule="auto"/>
      </w:pPr>
    </w:p>
    <w:p w14:paraId="6E3A4DB1" w14:textId="77777777" w:rsidR="005571E6" w:rsidRPr="001365FA" w:rsidRDefault="005571E6" w:rsidP="00924E63">
      <w:pPr>
        <w:spacing w:after="0" w:line="240" w:lineRule="auto"/>
        <w:rPr>
          <w:sz w:val="20"/>
          <w:szCs w:val="20"/>
          <w:u w:val="single"/>
        </w:rPr>
      </w:pPr>
      <w:r w:rsidRPr="001365FA">
        <w:rPr>
          <w:sz w:val="20"/>
          <w:szCs w:val="20"/>
          <w:u w:val="single"/>
        </w:rPr>
        <w:lastRenderedPageBreak/>
        <w:t>Termo de Responsabilidade</w:t>
      </w:r>
    </w:p>
    <w:p w14:paraId="196488E1" w14:textId="69EAEAAD" w:rsidR="007A3C02" w:rsidRPr="001365FA" w:rsidRDefault="007A3C02" w:rsidP="007A3C02">
      <w:pPr>
        <w:spacing w:after="0" w:line="240" w:lineRule="auto"/>
        <w:jc w:val="both"/>
        <w:rPr>
          <w:sz w:val="20"/>
          <w:szCs w:val="20"/>
        </w:rPr>
      </w:pPr>
      <w:r w:rsidRPr="001365FA">
        <w:rPr>
          <w:sz w:val="20"/>
          <w:szCs w:val="20"/>
        </w:rPr>
        <w:t xml:space="preserve">Para implementação deste projecto, as entidades abaixo assinadas, declaram conhecer o Regulamento de Homologação de </w:t>
      </w:r>
      <w:r>
        <w:rPr>
          <w:sz w:val="20"/>
          <w:szCs w:val="20"/>
        </w:rPr>
        <w:t>Percursos Cicláveis e Centros Cyclin’Portugal</w:t>
      </w:r>
      <w:r w:rsidRPr="001365FA">
        <w:rPr>
          <w:sz w:val="20"/>
          <w:szCs w:val="20"/>
        </w:rPr>
        <w:t xml:space="preserve">, confirmando assim, a aceitação de todas as condições nele previsto. </w:t>
      </w:r>
    </w:p>
    <w:p w14:paraId="5F6F9013" w14:textId="77777777" w:rsidR="00DD620F" w:rsidRDefault="00DD620F" w:rsidP="00924E63">
      <w:pPr>
        <w:spacing w:after="0" w:line="240" w:lineRule="auto"/>
      </w:pPr>
    </w:p>
    <w:bookmarkStart w:id="25" w:name="Texto16"/>
    <w:p w14:paraId="55F7177F" w14:textId="359EEEBC" w:rsidR="009541AA" w:rsidRDefault="00D44A8C" w:rsidP="00924E63">
      <w:pPr>
        <w:spacing w:after="0" w:line="240" w:lineRule="auto"/>
      </w:pPr>
      <w:r>
        <w:fldChar w:fldCharType="begin">
          <w:ffData>
            <w:name w:val="Texto16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DF53C5">
        <w:rPr>
          <w:noProof/>
        </w:rPr>
        <w:t> </w:t>
      </w:r>
      <w:r>
        <w:fldChar w:fldCharType="end"/>
      </w:r>
      <w:bookmarkEnd w:id="25"/>
      <w:r w:rsidR="009541AA">
        <w:t xml:space="preserve">, </w:t>
      </w:r>
      <w:bookmarkStart w:id="26" w:name="Data"/>
      <w:r w:rsidR="009541AA">
        <w:fldChar w:fldCharType="begin">
          <w:ffData>
            <w:name w:val="Data"/>
            <w:enabled/>
            <w:calcOnExit w:val="0"/>
            <w:textInput>
              <w:type w:val="date"/>
              <w:format w:val="d' de 'MMMM' de 'yyyy"/>
            </w:textInput>
          </w:ffData>
        </w:fldChar>
      </w:r>
      <w:r w:rsidR="009541AA">
        <w:instrText xml:space="preserve"> FORMTEXT </w:instrText>
      </w:r>
      <w:r w:rsidR="009541AA">
        <w:fldChar w:fldCharType="separate"/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DF53C5">
        <w:rPr>
          <w:noProof/>
        </w:rPr>
        <w:t> </w:t>
      </w:r>
      <w:r w:rsidR="009541AA">
        <w:fldChar w:fldCharType="end"/>
      </w:r>
      <w:bookmarkEnd w:id="26"/>
    </w:p>
    <w:p w14:paraId="034D40E0" w14:textId="77777777" w:rsidR="009541AA" w:rsidRPr="00C67064" w:rsidRDefault="00C67064" w:rsidP="00924E63">
      <w:pPr>
        <w:spacing w:after="0" w:line="240" w:lineRule="auto"/>
        <w:rPr>
          <w:sz w:val="16"/>
          <w:szCs w:val="16"/>
        </w:rPr>
      </w:pPr>
      <w:r w:rsidRPr="00C67064">
        <w:rPr>
          <w:sz w:val="16"/>
          <w:szCs w:val="16"/>
        </w:rPr>
        <w:t>(Local, Data)</w:t>
      </w:r>
    </w:p>
    <w:p w14:paraId="45BE8DC4" w14:textId="77777777" w:rsidR="00C67064" w:rsidRDefault="00C67064" w:rsidP="00924E6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541AA" w14:paraId="1A8652F1" w14:textId="77777777" w:rsidTr="009541AA">
        <w:tc>
          <w:tcPr>
            <w:tcW w:w="9487" w:type="dxa"/>
            <w:tcBorders>
              <w:top w:val="nil"/>
              <w:right w:val="nil"/>
            </w:tcBorders>
          </w:tcPr>
          <w:p w14:paraId="3A51817B" w14:textId="77777777" w:rsidR="009541AA" w:rsidRPr="009541AA" w:rsidRDefault="009541AA" w:rsidP="00924E63">
            <w:pPr>
              <w:rPr>
                <w:sz w:val="16"/>
                <w:szCs w:val="16"/>
              </w:rPr>
            </w:pPr>
            <w:r w:rsidRPr="009541AA">
              <w:rPr>
                <w:sz w:val="16"/>
                <w:szCs w:val="16"/>
              </w:rPr>
              <w:t>Assinatura e Carimbo do Promotor</w:t>
            </w:r>
          </w:p>
          <w:p w14:paraId="63E11E07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  <w:p w14:paraId="4E49E449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  <w:p w14:paraId="03C79406" w14:textId="77777777" w:rsidR="009541AA" w:rsidRPr="009541AA" w:rsidRDefault="009541AA" w:rsidP="00924E63">
            <w:pPr>
              <w:rPr>
                <w:sz w:val="16"/>
                <w:szCs w:val="16"/>
              </w:rPr>
            </w:pPr>
          </w:p>
        </w:tc>
      </w:tr>
    </w:tbl>
    <w:p w14:paraId="2E28BA33" w14:textId="77777777" w:rsidR="009541AA" w:rsidRDefault="009541AA" w:rsidP="00924E6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541AA" w14:paraId="2501C175" w14:textId="77777777" w:rsidTr="006C1DD8">
        <w:tc>
          <w:tcPr>
            <w:tcW w:w="9487" w:type="dxa"/>
            <w:tcBorders>
              <w:top w:val="nil"/>
              <w:right w:val="nil"/>
            </w:tcBorders>
          </w:tcPr>
          <w:p w14:paraId="6B7BF76A" w14:textId="77777777" w:rsidR="009541AA" w:rsidRPr="009541AA" w:rsidRDefault="009541AA" w:rsidP="006C1DD8">
            <w:pPr>
              <w:rPr>
                <w:sz w:val="16"/>
                <w:szCs w:val="16"/>
              </w:rPr>
            </w:pPr>
            <w:r w:rsidRPr="009541AA">
              <w:rPr>
                <w:sz w:val="16"/>
                <w:szCs w:val="16"/>
              </w:rPr>
              <w:t xml:space="preserve">Assinatura e Carimbo </w:t>
            </w:r>
            <w:r>
              <w:rPr>
                <w:sz w:val="16"/>
                <w:szCs w:val="16"/>
              </w:rPr>
              <w:t>da Entidade a Facturar</w:t>
            </w:r>
          </w:p>
          <w:p w14:paraId="0DCF82E4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  <w:p w14:paraId="6CDD0F29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  <w:p w14:paraId="779B89C8" w14:textId="77777777" w:rsidR="009541AA" w:rsidRPr="009541AA" w:rsidRDefault="009541AA" w:rsidP="006C1DD8">
            <w:pPr>
              <w:rPr>
                <w:sz w:val="16"/>
                <w:szCs w:val="16"/>
              </w:rPr>
            </w:pPr>
          </w:p>
        </w:tc>
      </w:tr>
    </w:tbl>
    <w:p w14:paraId="4F676C76" w14:textId="77777777" w:rsidR="009541AA" w:rsidRDefault="009541AA" w:rsidP="009541AA">
      <w:pPr>
        <w:spacing w:after="0" w:line="240" w:lineRule="auto"/>
      </w:pPr>
    </w:p>
    <w:p w14:paraId="4DB8C53B" w14:textId="77777777" w:rsidR="00E338B4" w:rsidRDefault="00E338B4" w:rsidP="00924E63">
      <w:pPr>
        <w:spacing w:after="0" w:line="240" w:lineRule="auto"/>
      </w:pPr>
    </w:p>
    <w:p w14:paraId="44734485" w14:textId="77777777" w:rsidR="00E338B4" w:rsidRPr="00630655" w:rsidRDefault="00E338B4" w:rsidP="00924E63">
      <w:pPr>
        <w:spacing w:after="0" w:line="240" w:lineRule="auto"/>
        <w:rPr>
          <w:sz w:val="18"/>
          <w:szCs w:val="18"/>
        </w:rPr>
      </w:pPr>
      <w:r w:rsidRPr="00630655">
        <w:rPr>
          <w:sz w:val="18"/>
          <w:szCs w:val="18"/>
        </w:rPr>
        <w:t>Instruções:</w:t>
      </w:r>
    </w:p>
    <w:p w14:paraId="0F10FB0B" w14:textId="77777777" w:rsidR="007A3C02" w:rsidRDefault="007A3C02" w:rsidP="007A3C02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Preencher este formulário informáticamente, imprimir e assinar/carimbar pelo “Promotor” e “Entidade a facturar a homologação”;</w:t>
      </w:r>
    </w:p>
    <w:p w14:paraId="197B9164" w14:textId="77777777" w:rsidR="007A3C02" w:rsidRPr="00630655" w:rsidRDefault="007A3C02" w:rsidP="007A3C02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Obrigatório o envio por e-mail dos tracks de todos os percursos em formato *.gpx;</w:t>
      </w:r>
    </w:p>
    <w:p w14:paraId="34856C3D" w14:textId="77777777" w:rsidR="007A3C02" w:rsidRDefault="007A3C02" w:rsidP="007A3C02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Pr="00630655">
        <w:rPr>
          <w:sz w:val="18"/>
          <w:szCs w:val="18"/>
        </w:rPr>
        <w:t xml:space="preserve">guardar informação da UVP-FPC </w:t>
      </w:r>
      <w:r>
        <w:rPr>
          <w:sz w:val="18"/>
          <w:szCs w:val="18"/>
        </w:rPr>
        <w:t>de nº de dias necessários para a realização da auditoria;</w:t>
      </w:r>
    </w:p>
    <w:p w14:paraId="24B0D0EB" w14:textId="74600EDD" w:rsidR="003703D2" w:rsidRPr="00630655" w:rsidRDefault="003703D2" w:rsidP="007A3C02">
      <w:pPr>
        <w:pStyle w:val="PargrafodaLista"/>
        <w:spacing w:after="0" w:line="240" w:lineRule="auto"/>
        <w:ind w:left="360"/>
        <w:rPr>
          <w:sz w:val="18"/>
          <w:szCs w:val="18"/>
        </w:rPr>
      </w:pPr>
    </w:p>
    <w:sectPr w:rsidR="003703D2" w:rsidRPr="00630655" w:rsidSect="00B543F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60" w:right="991" w:bottom="1418" w:left="1418" w:header="709" w:footer="709" w:gutter="0"/>
      <w:pgBorders w:offsetFrom="page">
        <w:top w:val="none" w:sz="0" w:space="0" w:color="000040" w:frame="1"/>
        <w:left w:val="none" w:sz="0" w:space="0" w:color="000000" w:frame="1"/>
        <w:bottom w:val="none" w:sz="0" w:space="0" w:color="FFFFFF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4BD3" w14:textId="77777777" w:rsidR="00A73A5E" w:rsidRDefault="00A73A5E" w:rsidP="00204089">
      <w:pPr>
        <w:spacing w:after="0" w:line="240" w:lineRule="auto"/>
      </w:pPr>
      <w:r>
        <w:separator/>
      </w:r>
    </w:p>
  </w:endnote>
  <w:endnote w:type="continuationSeparator" w:id="0">
    <w:p w14:paraId="2DD1E7D0" w14:textId="77777777" w:rsidR="00A73A5E" w:rsidRDefault="00A73A5E" w:rsidP="0020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B41C6" w14:textId="2D86781D" w:rsidR="00D31E74" w:rsidRDefault="00857405" w:rsidP="00D31E74">
    <w:pPr>
      <w:pStyle w:val="Rodap"/>
      <w:ind w:firstLine="708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ABACDE6" wp14:editId="634B68B9">
          <wp:simplePos x="0" y="0"/>
          <wp:positionH relativeFrom="page">
            <wp:posOffset>19280</wp:posOffset>
          </wp:positionH>
          <wp:positionV relativeFrom="paragraph">
            <wp:posOffset>-490451</wp:posOffset>
          </wp:positionV>
          <wp:extent cx="7569291" cy="1062000"/>
          <wp:effectExtent l="0" t="0" r="0" b="5080"/>
          <wp:wrapNone/>
          <wp:docPr id="28" name="Imagem 28" descr="C:\Users\Sara Galveias\Desktop\FPC_papel_carta_20171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ra Galveias\Desktop\FPC_papel_carta_20171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91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96A04" w14:textId="77777777" w:rsidR="00A73A5E" w:rsidRDefault="00A73A5E" w:rsidP="00204089">
      <w:pPr>
        <w:spacing w:after="0" w:line="240" w:lineRule="auto"/>
      </w:pPr>
      <w:r>
        <w:separator/>
      </w:r>
    </w:p>
  </w:footnote>
  <w:footnote w:type="continuationSeparator" w:id="0">
    <w:p w14:paraId="2E66154C" w14:textId="77777777" w:rsidR="00A73A5E" w:rsidRDefault="00A73A5E" w:rsidP="0020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F5E8" w14:textId="77777777" w:rsidR="00204089" w:rsidRDefault="001A2137">
    <w:pPr>
      <w:pStyle w:val="Cabealho"/>
    </w:pPr>
    <w:r>
      <w:rPr>
        <w:noProof/>
      </w:rPr>
      <w:pict w14:anchorId="18035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5" o:spid="_x0000_s6146" type="#_x0000_t75" alt="" style="position:absolute;margin-left:0;margin-top:0;width:600.7pt;height:847.4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6572" w14:textId="6091EEA5" w:rsidR="003C227D" w:rsidRPr="0099510E" w:rsidRDefault="009B6FB3" w:rsidP="00B543F9">
    <w:pPr>
      <w:pStyle w:val="Cabealho"/>
      <w:tabs>
        <w:tab w:val="clear" w:pos="8504"/>
        <w:tab w:val="right" w:pos="8222"/>
      </w:tabs>
      <w:ind w:left="2268" w:right="1133"/>
      <w:jc w:val="center"/>
      <w:rPr>
        <w:b/>
        <w:sz w:val="28"/>
        <w:szCs w:val="28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349FC2A" wp14:editId="4FA4F0BB">
          <wp:simplePos x="0" y="0"/>
          <wp:positionH relativeFrom="column">
            <wp:posOffset>-883805</wp:posOffset>
          </wp:positionH>
          <wp:positionV relativeFrom="paragraph">
            <wp:posOffset>-433590</wp:posOffset>
          </wp:positionV>
          <wp:extent cx="7514590" cy="9393382"/>
          <wp:effectExtent l="0" t="0" r="0" b="0"/>
          <wp:wrapNone/>
          <wp:docPr id="11" name="Imagem 11" descr="Uma imagem com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o-folha.jpg"/>
                  <pic:cNvPicPr/>
                </pic:nvPicPr>
                <pic:blipFill rotWithShape="1">
                  <a:blip r:embed="rId1"/>
                  <a:srcRect b="11631"/>
                  <a:stretch/>
                </pic:blipFill>
                <pic:spPr bwMode="auto">
                  <a:xfrm>
                    <a:off x="0" y="0"/>
                    <a:ext cx="7514675" cy="9393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2CB">
      <w:rPr>
        <w:b/>
        <w:sz w:val="24"/>
        <w:szCs w:val="24"/>
      </w:rPr>
      <w:t>PRÉ-</w:t>
    </w:r>
    <w:r w:rsidR="00E44E6C" w:rsidRPr="00B94A39">
      <w:rPr>
        <w:b/>
        <w:sz w:val="24"/>
        <w:szCs w:val="24"/>
      </w:rPr>
      <w:t xml:space="preserve">HOMOLOGAÇÃO DE </w:t>
    </w:r>
    <w:r w:rsidR="00495C7E" w:rsidRPr="00B94A39">
      <w:rPr>
        <w:b/>
        <w:sz w:val="24"/>
        <w:szCs w:val="24"/>
      </w:rPr>
      <w:t>INFRAESTRUTURAS</w:t>
    </w:r>
  </w:p>
  <w:p w14:paraId="47CAD02A" w14:textId="55BDC4A1" w:rsidR="00204089" w:rsidRDefault="003C227D" w:rsidP="006F1985">
    <w:pPr>
      <w:pStyle w:val="Cabealho"/>
      <w:tabs>
        <w:tab w:val="clear" w:pos="8504"/>
      </w:tabs>
      <w:ind w:left="2268" w:right="1133"/>
      <w:jc w:val="center"/>
    </w:pPr>
    <w:r w:rsidRPr="003C227D">
      <w:rPr>
        <w:sz w:val="16"/>
        <w:szCs w:val="16"/>
      </w:rPr>
      <w:t>Mod. C</w:t>
    </w:r>
    <w:r w:rsidR="006F1985">
      <w:rPr>
        <w:sz w:val="16"/>
        <w:szCs w:val="16"/>
      </w:rPr>
      <w:t>PT00</w:t>
    </w:r>
    <w:r w:rsidR="006F29B1">
      <w:rPr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F487" w14:textId="77777777" w:rsidR="00204089" w:rsidRDefault="001A2137">
    <w:pPr>
      <w:pStyle w:val="Cabealho"/>
    </w:pPr>
    <w:r>
      <w:rPr>
        <w:noProof/>
      </w:rPr>
      <w:pict w14:anchorId="62586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4" o:spid="_x0000_s6145" type="#_x0000_t75" alt="" style="position:absolute;margin-left:0;margin-top:0;width:600.7pt;height:847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77D3A"/>
    <w:multiLevelType w:val="hybridMultilevel"/>
    <w:tmpl w:val="C624D6E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95748"/>
    <w:multiLevelType w:val="hybridMultilevel"/>
    <w:tmpl w:val="3954A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ZZCpXiSq1SvwmKhY3dV9PY1t/F7i7v/gpXCzLxwmPB2ORjdTj7NXcQeXjxWLdQmy5DdlpXVXVoCzETzuwMd0g==" w:salt="kz1BYY7fX0IXC7iau3zYAA=="/>
  <w:styleLockTheme/>
  <w:styleLockQFSet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4089"/>
    <w:rsid w:val="000D5698"/>
    <w:rsid w:val="00132C5E"/>
    <w:rsid w:val="001365FA"/>
    <w:rsid w:val="00140E41"/>
    <w:rsid w:val="001804D0"/>
    <w:rsid w:val="001954ED"/>
    <w:rsid w:val="001A2137"/>
    <w:rsid w:val="00200FF8"/>
    <w:rsid w:val="002012CB"/>
    <w:rsid w:val="00204089"/>
    <w:rsid w:val="00251FDE"/>
    <w:rsid w:val="00291537"/>
    <w:rsid w:val="002C2BF9"/>
    <w:rsid w:val="002C614A"/>
    <w:rsid w:val="002F6647"/>
    <w:rsid w:val="003028DB"/>
    <w:rsid w:val="00337564"/>
    <w:rsid w:val="00356A5B"/>
    <w:rsid w:val="003703D2"/>
    <w:rsid w:val="00386C00"/>
    <w:rsid w:val="003A2231"/>
    <w:rsid w:val="003C064F"/>
    <w:rsid w:val="003C1DDA"/>
    <w:rsid w:val="003C227D"/>
    <w:rsid w:val="003C433E"/>
    <w:rsid w:val="003E6978"/>
    <w:rsid w:val="003F0ED6"/>
    <w:rsid w:val="0042572F"/>
    <w:rsid w:val="00440E9E"/>
    <w:rsid w:val="00495C7E"/>
    <w:rsid w:val="004C4F83"/>
    <w:rsid w:val="005128B1"/>
    <w:rsid w:val="005371F8"/>
    <w:rsid w:val="005571E6"/>
    <w:rsid w:val="00594517"/>
    <w:rsid w:val="005D5D8F"/>
    <w:rsid w:val="005E5B08"/>
    <w:rsid w:val="0062309E"/>
    <w:rsid w:val="00630655"/>
    <w:rsid w:val="0063130B"/>
    <w:rsid w:val="00635254"/>
    <w:rsid w:val="00656766"/>
    <w:rsid w:val="006B0A13"/>
    <w:rsid w:val="006C1DD8"/>
    <w:rsid w:val="006C6E63"/>
    <w:rsid w:val="006E5B3E"/>
    <w:rsid w:val="006F1985"/>
    <w:rsid w:val="006F29B1"/>
    <w:rsid w:val="007035EF"/>
    <w:rsid w:val="00771B2D"/>
    <w:rsid w:val="00781B4F"/>
    <w:rsid w:val="007862CF"/>
    <w:rsid w:val="0079556E"/>
    <w:rsid w:val="007A3C02"/>
    <w:rsid w:val="007E2A33"/>
    <w:rsid w:val="00801C42"/>
    <w:rsid w:val="00857405"/>
    <w:rsid w:val="008656D3"/>
    <w:rsid w:val="00874904"/>
    <w:rsid w:val="008A27BB"/>
    <w:rsid w:val="008B00A2"/>
    <w:rsid w:val="008E5A94"/>
    <w:rsid w:val="00924E63"/>
    <w:rsid w:val="0093756D"/>
    <w:rsid w:val="009541AA"/>
    <w:rsid w:val="00962A7C"/>
    <w:rsid w:val="0099510E"/>
    <w:rsid w:val="009B6FB3"/>
    <w:rsid w:val="009C6492"/>
    <w:rsid w:val="009D1899"/>
    <w:rsid w:val="009F0A18"/>
    <w:rsid w:val="00A73A5E"/>
    <w:rsid w:val="00AD1BD1"/>
    <w:rsid w:val="00AF3889"/>
    <w:rsid w:val="00B0525A"/>
    <w:rsid w:val="00B22327"/>
    <w:rsid w:val="00B247F6"/>
    <w:rsid w:val="00B543F9"/>
    <w:rsid w:val="00B627D2"/>
    <w:rsid w:val="00B62F98"/>
    <w:rsid w:val="00B64370"/>
    <w:rsid w:val="00B74128"/>
    <w:rsid w:val="00B92652"/>
    <w:rsid w:val="00B94A39"/>
    <w:rsid w:val="00BE7416"/>
    <w:rsid w:val="00C2604D"/>
    <w:rsid w:val="00C55F64"/>
    <w:rsid w:val="00C67064"/>
    <w:rsid w:val="00C966F3"/>
    <w:rsid w:val="00CA383F"/>
    <w:rsid w:val="00CA46DE"/>
    <w:rsid w:val="00D005F8"/>
    <w:rsid w:val="00D31E74"/>
    <w:rsid w:val="00D44A8C"/>
    <w:rsid w:val="00D87176"/>
    <w:rsid w:val="00D95D24"/>
    <w:rsid w:val="00DC3337"/>
    <w:rsid w:val="00DC7DF9"/>
    <w:rsid w:val="00DD620F"/>
    <w:rsid w:val="00DE3B2D"/>
    <w:rsid w:val="00DF53C5"/>
    <w:rsid w:val="00E12802"/>
    <w:rsid w:val="00E15E19"/>
    <w:rsid w:val="00E338B4"/>
    <w:rsid w:val="00E433A3"/>
    <w:rsid w:val="00E44E6C"/>
    <w:rsid w:val="00E60FFB"/>
    <w:rsid w:val="00E7268A"/>
    <w:rsid w:val="00E76957"/>
    <w:rsid w:val="00EA4A2E"/>
    <w:rsid w:val="00EC7A54"/>
    <w:rsid w:val="00EE3395"/>
    <w:rsid w:val="00F522BA"/>
    <w:rsid w:val="00F72727"/>
    <w:rsid w:val="00F9175F"/>
    <w:rsid w:val="00FD0005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]"/>
  <w14:docId w14:val="7CBCDD4F"/>
  <w14:defaultImageDpi w14:val="0"/>
  <w15:docId w15:val="{5B84E524-B6D3-4C15-AA2D-166080A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204089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204089"/>
    <w:rPr>
      <w:rFonts w:cs="Times New Roman"/>
    </w:rPr>
  </w:style>
  <w:style w:type="table" w:styleId="TabelacomGrelha">
    <w:name w:val="Table Grid"/>
    <w:basedOn w:val="Tabelanormal"/>
    <w:uiPriority w:val="39"/>
    <w:rsid w:val="00D871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C064F"/>
    <w:rPr>
      <w:rFonts w:cs="Times New Roman"/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B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3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EB34-9BAB-4FFD-8B25-6BECEB78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Domingues</dc:creator>
  <cp:keywords/>
  <dc:description/>
  <cp:lastModifiedBy>Agnelo Quelhas</cp:lastModifiedBy>
  <cp:revision>46</cp:revision>
  <cp:lastPrinted>2015-04-27T13:53:00Z</cp:lastPrinted>
  <dcterms:created xsi:type="dcterms:W3CDTF">2019-03-21T22:17:00Z</dcterms:created>
  <dcterms:modified xsi:type="dcterms:W3CDTF">2020-03-17T12:14:00Z</dcterms:modified>
</cp:coreProperties>
</file>